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16:00-23:55 1G3B Aurora Botnialla</w:t>
      </w:r>
    </w:p>
    <w:p>
      <w:r>
        <w:t xml:space="preserve">Friday Music Club -artistiristeilyt ovat monivitamiinia tylsyyttä vastaan.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