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Vuorikoti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13:00-13:00 Musiikkia senioreille</w:t>
      </w:r>
    </w:p>
    <w:p>
      <w:r>
        <w:t>Kuula-opiston lauluoppilaat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